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1E" w:rsidRPr="00CB3B1E" w:rsidRDefault="00CB3B1E" w:rsidP="00CB3B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3B1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جامعة سوق </w:t>
      </w:r>
      <w:proofErr w:type="gramStart"/>
      <w:r w:rsidRPr="00CB3B1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أهراس</w:t>
      </w:r>
      <w:proofErr w:type="gramEnd"/>
      <w:r w:rsidRPr="00CB3B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B3B1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قسم العلوم الإنسانية</w:t>
      </w:r>
      <w:r w:rsidRPr="00CB3B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B3B1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السنة الأولى </w:t>
      </w:r>
      <w:proofErr w:type="spellStart"/>
      <w:r w:rsidRPr="00CB3B1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-</w:t>
      </w:r>
      <w:proofErr w:type="spellEnd"/>
      <w:r w:rsidRPr="00CB3B1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 الجذع المشترك</w:t>
      </w:r>
    </w:p>
    <w:p w:rsidR="00CB3B1E" w:rsidRPr="00CB3B1E" w:rsidRDefault="00CB3B1E" w:rsidP="00CB3B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gramStart"/>
      <w:r w:rsidRPr="00CB3B1E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  <w:t>إعلان</w:t>
      </w:r>
      <w:proofErr w:type="gramEnd"/>
      <w:r w:rsidRPr="00CB3B1E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  <w:t xml:space="preserve"> عن حصص تعويضية لمادة "مدخل إلى علم المكتبات</w:t>
      </w:r>
      <w:r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eastAsia="fr-FR"/>
        </w:rPr>
        <w:t>"</w:t>
      </w:r>
      <w:r w:rsidRPr="00CB3B1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"</w:t>
      </w:r>
    </w:p>
    <w:p w:rsidR="00CB3B1E" w:rsidRPr="00CB3B1E" w:rsidRDefault="00EE419A" w:rsidP="00EE419A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3B1E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تُعلن </w:t>
      </w:r>
      <w:r w:rsidR="00CB3B1E" w:rsidRPr="00CB3B1E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الأستاذة </w:t>
      </w:r>
      <w:r w:rsidR="00CB3B1E" w:rsidRPr="00CB3B1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فوزية </w:t>
      </w:r>
      <w:proofErr w:type="spellStart"/>
      <w:r w:rsidR="00CB3B1E" w:rsidRPr="00CB3B1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بوخملة</w:t>
      </w:r>
      <w:r w:rsidR="00CB3B1E" w:rsidRPr="00CB3B1E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،</w:t>
      </w:r>
      <w:proofErr w:type="spellEnd"/>
      <w:r w:rsidR="00CB3B1E" w:rsidRPr="00CB3B1E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أستاذة مادة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</w:t>
      </w:r>
      <w:r w:rsidRPr="00CB3B1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"</w:t>
      </w:r>
      <w:r w:rsidRPr="00CB3B1E">
        <w:rPr>
          <w:rFonts w:ascii="Times New Roman" w:eastAsia="Times New Roman" w:hAnsi="Times New Roman" w:cs="Times New Roman"/>
          <w:i/>
          <w:iCs/>
          <w:sz w:val="24"/>
          <w:szCs w:val="24"/>
          <w:rtl/>
          <w:lang w:eastAsia="fr-FR"/>
        </w:rPr>
        <w:t>مدخل إلى علم المكتبات</w:t>
      </w:r>
      <w:r w:rsidRPr="00CB3B1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"</w:t>
      </w:r>
      <w:r w:rsidRPr="00EE419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  <w:r w:rsidRPr="00CB3B1E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عن تنظيم حصص تعويضية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يوم الثلاثاء 29 </w:t>
      </w:r>
      <w:proofErr w:type="spellStart"/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أفريل</w:t>
      </w:r>
      <w:proofErr w:type="spellEnd"/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2025</w:t>
      </w:r>
      <w:r w:rsidRPr="00CB3B1E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لفائدة الطلبة في المجموعات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/>
        </w:rPr>
        <w:t>(04</w:t>
      </w:r>
      <w:r w:rsidRPr="00CB3B1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، </w:t>
      </w:r>
      <w:r w:rsidRPr="00CB3B1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05</w:t>
      </w:r>
      <w:r w:rsidRPr="00CB3B1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،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/>
        </w:rPr>
        <w:t>06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/>
        </w:rPr>
        <w:t>)</w:t>
      </w:r>
      <w:proofErr w:type="spellEnd"/>
    </w:p>
    <w:p w:rsidR="00CB3B1E" w:rsidRDefault="00CB3B1E" w:rsidP="00CB3B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وفقًا للجدول الزمني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التال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ي</w:t>
      </w:r>
      <w:proofErr w:type="gramEnd"/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:</w:t>
      </w:r>
    </w:p>
    <w:tbl>
      <w:tblPr>
        <w:tblStyle w:val="Grilledutableau"/>
        <w:tblW w:w="0" w:type="auto"/>
        <w:jc w:val="center"/>
        <w:tblLook w:val="04A0"/>
      </w:tblPr>
      <w:tblGrid>
        <w:gridCol w:w="2111"/>
        <w:gridCol w:w="2111"/>
        <w:gridCol w:w="2112"/>
        <w:gridCol w:w="2112"/>
      </w:tblGrid>
      <w:tr w:rsidR="00CB3B1E" w:rsidRPr="00CB3B1E" w:rsidTr="00CB3B1E">
        <w:trPr>
          <w:jc w:val="center"/>
        </w:trPr>
        <w:tc>
          <w:tcPr>
            <w:tcW w:w="2111" w:type="dxa"/>
          </w:tcPr>
          <w:p w:rsidR="00CB3B1E" w:rsidRPr="00CB3B1E" w:rsidRDefault="00CB3B1E" w:rsidP="00CB3B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proofErr w:type="gramStart"/>
            <w:r w:rsidRPr="00CB3B1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fr-FR"/>
              </w:rPr>
              <w:t>القسم</w:t>
            </w:r>
            <w:proofErr w:type="gramEnd"/>
          </w:p>
        </w:tc>
        <w:tc>
          <w:tcPr>
            <w:tcW w:w="2111" w:type="dxa"/>
          </w:tcPr>
          <w:p w:rsidR="00CB3B1E" w:rsidRPr="00CB3B1E" w:rsidRDefault="00CB3B1E" w:rsidP="00CB3B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proofErr w:type="gramStart"/>
            <w:r w:rsidRPr="00CB3B1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fr-FR"/>
              </w:rPr>
              <w:t>التوقيت</w:t>
            </w:r>
            <w:proofErr w:type="gramEnd"/>
          </w:p>
        </w:tc>
        <w:tc>
          <w:tcPr>
            <w:tcW w:w="2112" w:type="dxa"/>
          </w:tcPr>
          <w:p w:rsidR="00CB3B1E" w:rsidRPr="00CB3B1E" w:rsidRDefault="00CB3B1E" w:rsidP="00CB3B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proofErr w:type="gramStart"/>
            <w:r w:rsidRPr="00CB3B1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fr-FR"/>
              </w:rPr>
              <w:t>التاريخ</w:t>
            </w:r>
            <w:proofErr w:type="gramEnd"/>
          </w:p>
        </w:tc>
        <w:tc>
          <w:tcPr>
            <w:tcW w:w="2112" w:type="dxa"/>
          </w:tcPr>
          <w:p w:rsidR="00CB3B1E" w:rsidRPr="00CB3B1E" w:rsidRDefault="00CB3B1E" w:rsidP="00CB3B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proofErr w:type="gramStart"/>
            <w:r w:rsidRPr="00CB3B1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fr-FR"/>
              </w:rPr>
              <w:t>الفوج</w:t>
            </w:r>
            <w:proofErr w:type="gramEnd"/>
          </w:p>
        </w:tc>
      </w:tr>
      <w:tr w:rsidR="00CB3B1E" w:rsidRPr="00CB3B1E" w:rsidTr="00CB3B1E">
        <w:trPr>
          <w:jc w:val="center"/>
        </w:trPr>
        <w:tc>
          <w:tcPr>
            <w:tcW w:w="2111" w:type="dxa"/>
          </w:tcPr>
          <w:p w:rsidR="00CB3B1E" w:rsidRPr="00CB3B1E" w:rsidRDefault="00CB3B1E" w:rsidP="00CB3B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CB3B1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/>
              </w:rPr>
              <w:t>08</w:t>
            </w:r>
          </w:p>
        </w:tc>
        <w:tc>
          <w:tcPr>
            <w:tcW w:w="2111" w:type="dxa"/>
          </w:tcPr>
          <w:p w:rsidR="00CB3B1E" w:rsidRPr="00CB3B1E" w:rsidRDefault="00CB3B1E" w:rsidP="007F3AFD">
            <w:pPr>
              <w:bidi/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DZ"/>
              </w:rPr>
            </w:pPr>
            <w:r w:rsidRPr="00CB3B1E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val="en-US" w:bidi="ar-DZ"/>
              </w:rPr>
              <w:t>08:00_09:30</w:t>
            </w:r>
          </w:p>
        </w:tc>
        <w:tc>
          <w:tcPr>
            <w:tcW w:w="2112" w:type="dxa"/>
          </w:tcPr>
          <w:p w:rsidR="00CB3B1E" w:rsidRPr="00CB3B1E" w:rsidRDefault="00CB3B1E" w:rsidP="00CB3B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CB3B1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/>
              </w:rPr>
              <w:t>29/04/2025</w:t>
            </w:r>
          </w:p>
        </w:tc>
        <w:tc>
          <w:tcPr>
            <w:tcW w:w="2112" w:type="dxa"/>
          </w:tcPr>
          <w:p w:rsidR="00CB3B1E" w:rsidRPr="00CB3B1E" w:rsidRDefault="00CB3B1E" w:rsidP="00CB3B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CB3B1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/>
              </w:rPr>
              <w:t>04</w:t>
            </w:r>
          </w:p>
        </w:tc>
      </w:tr>
      <w:tr w:rsidR="00CB3B1E" w:rsidRPr="00CB3B1E" w:rsidTr="00CB3B1E">
        <w:trPr>
          <w:jc w:val="center"/>
        </w:trPr>
        <w:tc>
          <w:tcPr>
            <w:tcW w:w="2111" w:type="dxa"/>
          </w:tcPr>
          <w:p w:rsidR="00CB3B1E" w:rsidRPr="00CB3B1E" w:rsidRDefault="00CB3B1E" w:rsidP="00CB3B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CB3B1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/>
              </w:rPr>
              <w:t>17</w:t>
            </w:r>
          </w:p>
        </w:tc>
        <w:tc>
          <w:tcPr>
            <w:tcW w:w="2111" w:type="dxa"/>
          </w:tcPr>
          <w:p w:rsidR="00CB3B1E" w:rsidRPr="00CB3B1E" w:rsidRDefault="00CB3B1E" w:rsidP="007F3AFD">
            <w:pPr>
              <w:bidi/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DZ"/>
              </w:rPr>
            </w:pPr>
            <w:r w:rsidRPr="00CB3B1E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val="en-US" w:bidi="ar-DZ"/>
              </w:rPr>
              <w:t>09:45_11:15</w:t>
            </w:r>
          </w:p>
        </w:tc>
        <w:tc>
          <w:tcPr>
            <w:tcW w:w="2112" w:type="dxa"/>
          </w:tcPr>
          <w:p w:rsidR="00CB3B1E" w:rsidRPr="00CB3B1E" w:rsidRDefault="00CB3B1E" w:rsidP="007F3A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CB3B1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/>
              </w:rPr>
              <w:t>29/04/2025</w:t>
            </w:r>
          </w:p>
        </w:tc>
        <w:tc>
          <w:tcPr>
            <w:tcW w:w="2112" w:type="dxa"/>
          </w:tcPr>
          <w:p w:rsidR="00CB3B1E" w:rsidRPr="00CB3B1E" w:rsidRDefault="00CB3B1E" w:rsidP="00CB3B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CB3B1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/>
              </w:rPr>
              <w:t>05</w:t>
            </w:r>
          </w:p>
        </w:tc>
      </w:tr>
      <w:tr w:rsidR="00CB3B1E" w:rsidRPr="00CB3B1E" w:rsidTr="00CB3B1E">
        <w:trPr>
          <w:jc w:val="center"/>
        </w:trPr>
        <w:tc>
          <w:tcPr>
            <w:tcW w:w="2111" w:type="dxa"/>
          </w:tcPr>
          <w:p w:rsidR="00CB3B1E" w:rsidRPr="00CB3B1E" w:rsidRDefault="00CB3B1E" w:rsidP="00CB3B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CB3B1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/>
              </w:rPr>
              <w:t>17</w:t>
            </w:r>
          </w:p>
        </w:tc>
        <w:tc>
          <w:tcPr>
            <w:tcW w:w="2111" w:type="dxa"/>
          </w:tcPr>
          <w:p w:rsidR="00CB3B1E" w:rsidRPr="00CB3B1E" w:rsidRDefault="00CB3B1E" w:rsidP="007F3AFD">
            <w:pPr>
              <w:bidi/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val="en-US" w:bidi="ar-DZ"/>
              </w:rPr>
            </w:pPr>
            <w:r w:rsidRPr="00CB3B1E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val="en-US" w:bidi="ar-DZ"/>
              </w:rPr>
              <w:t>13:15_:14:45</w:t>
            </w:r>
          </w:p>
        </w:tc>
        <w:tc>
          <w:tcPr>
            <w:tcW w:w="2112" w:type="dxa"/>
          </w:tcPr>
          <w:p w:rsidR="00CB3B1E" w:rsidRPr="00CB3B1E" w:rsidRDefault="00CB3B1E" w:rsidP="007F3A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CB3B1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/>
              </w:rPr>
              <w:t>29/04/2025</w:t>
            </w:r>
          </w:p>
        </w:tc>
        <w:tc>
          <w:tcPr>
            <w:tcW w:w="2112" w:type="dxa"/>
          </w:tcPr>
          <w:p w:rsidR="00CB3B1E" w:rsidRPr="00CB3B1E" w:rsidRDefault="00CB3B1E" w:rsidP="00CB3B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CB3B1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fr-FR"/>
              </w:rPr>
              <w:t>06</w:t>
            </w:r>
          </w:p>
        </w:tc>
      </w:tr>
    </w:tbl>
    <w:p w:rsidR="00CB3B1E" w:rsidRPr="00CB3B1E" w:rsidRDefault="00CB3B1E" w:rsidP="00CB3B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62AFF" w:rsidRDefault="00162AFF" w:rsidP="00CB3B1E">
      <w:pPr>
        <w:jc w:val="center"/>
      </w:pPr>
    </w:p>
    <w:sectPr w:rsidR="00162AFF" w:rsidSect="00162A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proofState w:spelling="clean" w:grammar="clean"/>
  <w:defaultTabStop w:val="708"/>
  <w:hyphenationZone w:val="425"/>
  <w:characterSpacingControl w:val="doNotCompress"/>
  <w:compat/>
  <w:rsids>
    <w:rsidRoot w:val="00CB3B1E"/>
    <w:rsid w:val="00162AFF"/>
    <w:rsid w:val="00CB3B1E"/>
    <w:rsid w:val="00EE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AFF"/>
  </w:style>
  <w:style w:type="paragraph" w:styleId="Titre3">
    <w:name w:val="heading 3"/>
    <w:basedOn w:val="Normal"/>
    <w:link w:val="Titre3Car"/>
    <w:uiPriority w:val="9"/>
    <w:qFormat/>
    <w:rsid w:val="00CB3B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B3B1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CB3B1E"/>
    <w:rPr>
      <w:b/>
      <w:bCs/>
    </w:rPr>
  </w:style>
  <w:style w:type="character" w:styleId="Accentuation">
    <w:name w:val="Emphasis"/>
    <w:basedOn w:val="Policepardfaut"/>
    <w:uiPriority w:val="20"/>
    <w:qFormat/>
    <w:rsid w:val="00CB3B1E"/>
    <w:rPr>
      <w:i/>
      <w:iCs/>
    </w:rPr>
  </w:style>
  <w:style w:type="table" w:styleId="Grilledutableau">
    <w:name w:val="Table Grid"/>
    <w:basedOn w:val="TableauNormal"/>
    <w:uiPriority w:val="59"/>
    <w:rsid w:val="00CB3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2025-04-28T08:11:00Z</dcterms:created>
  <dcterms:modified xsi:type="dcterms:W3CDTF">2025-04-28T08:26:00Z</dcterms:modified>
</cp:coreProperties>
</file>